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99" w:rsidRPr="002F5299" w:rsidRDefault="002F5299" w:rsidP="002F5299">
      <w:pPr>
        <w:spacing w:after="12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F5299"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2F5299" w:rsidRPr="002F5299" w:rsidRDefault="002F5299" w:rsidP="002F5299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5299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2F5299" w:rsidRPr="002F5299" w:rsidRDefault="002F5299" w:rsidP="002F5299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5299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</w:t>
      </w:r>
      <w:r w:rsidR="00BA2223">
        <w:rPr>
          <w:rFonts w:ascii="Times New Roman" w:eastAsia="Calibri" w:hAnsi="Times New Roman" w:cs="Times New Roman"/>
          <w:b/>
          <w:sz w:val="28"/>
          <w:szCs w:val="28"/>
        </w:rPr>
        <w:t>уждающихся в длительном лечении»</w:t>
      </w:r>
    </w:p>
    <w:p w:rsidR="002F5299" w:rsidRPr="002F5299" w:rsidRDefault="002F5299" w:rsidP="00BA2223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5299" w:rsidRPr="002F5299" w:rsidRDefault="002F5299" w:rsidP="002F5299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2F5299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2F5299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№4</w:t>
      </w:r>
    </w:p>
    <w:p w:rsidR="002F5299" w:rsidRPr="002F5299" w:rsidRDefault="002F5299" w:rsidP="002F5299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proofErr w:type="spellStart"/>
      <w:r w:rsidRPr="002F5299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школы за 2019 год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5299" w:rsidRPr="002F5299" w:rsidRDefault="002F5299" w:rsidP="002F5299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F5299" w:rsidRPr="002F5299" w:rsidRDefault="002F5299" w:rsidP="002F5299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F5299">
        <w:rPr>
          <w:rFonts w:ascii="Times New Roman" w:eastAsia="Calibri" w:hAnsi="Times New Roman" w:cs="Times New Roman"/>
          <w:sz w:val="28"/>
          <w:szCs w:val="28"/>
        </w:rPr>
        <w:t xml:space="preserve"> 27.12.2019г.</w:t>
      </w:r>
    </w:p>
    <w:p w:rsidR="002F5299" w:rsidRPr="002F5299" w:rsidRDefault="002F5299" w:rsidP="002F5299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5299">
        <w:rPr>
          <w:rFonts w:ascii="Times New Roman" w:eastAsia="Calibri" w:hAnsi="Times New Roman" w:cs="Times New Roman"/>
          <w:sz w:val="28"/>
          <w:szCs w:val="28"/>
        </w:rPr>
        <w:t xml:space="preserve">Присутствовало: 11  человек. 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299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299" w:rsidRPr="002F5299" w:rsidRDefault="002F5299" w:rsidP="002F5299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b/>
          <w:sz w:val="28"/>
          <w:szCs w:val="28"/>
        </w:rPr>
        <w:t xml:space="preserve">Повестка заседания: 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деятельности школы по недопущению коррупционных правонарушений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sz w:val="28"/>
          <w:szCs w:val="28"/>
        </w:rPr>
        <w:t>2. Контроль финансовой деятельности.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299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работы с </w:t>
      </w:r>
      <w:proofErr w:type="gramStart"/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F5299">
        <w:rPr>
          <w:rFonts w:ascii="Times New Roman" w:eastAsia="Calibri" w:hAnsi="Times New Roman" w:cs="Times New Roman"/>
          <w:sz w:val="28"/>
          <w:szCs w:val="28"/>
        </w:rPr>
        <w:t xml:space="preserve"> по комплексной безопасности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Антикоррупционный</w:t>
      </w:r>
      <w:proofErr w:type="spellEnd"/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мониторинг. 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5299" w:rsidRPr="002F5299" w:rsidRDefault="002F5299" w:rsidP="002F5299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b/>
          <w:sz w:val="28"/>
          <w:szCs w:val="28"/>
        </w:rPr>
        <w:t>Решение: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первому вопросу решили: 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школы по недопущению коррупционных правонарушений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удовлетворительной. Продолжить работу по противодействию коррупции в соответствии с утвержденным планом на 2020 год. 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b/>
          <w:i/>
          <w:sz w:val="28"/>
          <w:szCs w:val="28"/>
        </w:rPr>
        <w:t>По второму вопросу решили: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признать финансовую деятельность школы удовлетворительной. </w:t>
      </w:r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 w:rsidRPr="002F5299">
        <w:rPr>
          <w:rFonts w:ascii="Times New Roman" w:eastAsia="Times New Roman" w:hAnsi="Times New Roman" w:cs="Times New Roman"/>
          <w:b/>
          <w:i/>
          <w:sz w:val="28"/>
          <w:szCs w:val="28"/>
        </w:rPr>
        <w:t>По третьему вопросу решили: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продолжить учебные занятия среди обучающихся</w:t>
      </w:r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модуля по </w:t>
      </w:r>
      <w:proofErr w:type="spellStart"/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2F5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 </w:t>
      </w:r>
      <w:proofErr w:type="gramEnd"/>
    </w:p>
    <w:p w:rsidR="002F5299" w:rsidRPr="002F5299" w:rsidRDefault="002F5299" w:rsidP="002F529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F5299">
        <w:rPr>
          <w:rFonts w:ascii="Times New Roman" w:eastAsia="Times New Roman" w:hAnsi="Times New Roman" w:cs="Times New Roman"/>
          <w:b/>
          <w:i/>
          <w:sz w:val="28"/>
          <w:szCs w:val="28"/>
        </w:rPr>
        <w:t>По четвертому вопросу</w:t>
      </w:r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2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решили: </w:t>
      </w:r>
      <w:proofErr w:type="gramStart"/>
      <w:r w:rsidRPr="002F5299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квартальный отчет по </w:t>
      </w:r>
      <w:proofErr w:type="spellStart"/>
      <w:r w:rsidRPr="002F5299">
        <w:rPr>
          <w:rFonts w:ascii="Times New Roman" w:eastAsia="Times New Roman" w:hAnsi="Times New Roman" w:cs="Times New Roman"/>
          <w:sz w:val="28"/>
          <w:szCs w:val="28"/>
        </w:rPr>
        <w:t>антикоррупции</w:t>
      </w:r>
      <w:proofErr w:type="spellEnd"/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 на сайте школы. Продолжить выполнение мероприятий по </w:t>
      </w:r>
      <w:proofErr w:type="spellStart"/>
      <w:r w:rsidRPr="002F5299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2F5299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работников школы-интерната. </w:t>
      </w:r>
    </w:p>
    <w:p w:rsidR="002F5299" w:rsidRPr="002F5299" w:rsidRDefault="002F5299" w:rsidP="002F5299">
      <w:pPr>
        <w:spacing w:after="120" w:line="240" w:lineRule="auto"/>
        <w:rPr>
          <w:sz w:val="28"/>
          <w:szCs w:val="28"/>
        </w:rPr>
      </w:pPr>
    </w:p>
    <w:p w:rsidR="00DB4CF1" w:rsidRPr="002F5299" w:rsidRDefault="00DB4CF1" w:rsidP="002F5299">
      <w:pPr>
        <w:spacing w:after="120" w:line="240" w:lineRule="auto"/>
        <w:rPr>
          <w:sz w:val="28"/>
          <w:szCs w:val="28"/>
        </w:rPr>
      </w:pPr>
    </w:p>
    <w:sectPr w:rsidR="00DB4CF1" w:rsidRPr="002F5299" w:rsidSect="0043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F5299"/>
    <w:rsid w:val="002F5299"/>
    <w:rsid w:val="00BA2223"/>
    <w:rsid w:val="00DB4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299"/>
    <w:pPr>
      <w:ind w:left="720"/>
      <w:contextualSpacing/>
    </w:pPr>
  </w:style>
  <w:style w:type="table" w:styleId="a4">
    <w:name w:val="Table Grid"/>
    <w:basedOn w:val="a1"/>
    <w:uiPriority w:val="59"/>
    <w:rsid w:val="002F5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2019-12-26T07:48:00Z</dcterms:created>
  <dcterms:modified xsi:type="dcterms:W3CDTF">2019-12-26T07:50:00Z</dcterms:modified>
</cp:coreProperties>
</file>